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/>
        </w:rPr>
      </w:pPr>
      <w:r>
        <w:rPr>
          <w:rFonts w:hint="eastAsia"/>
          <w:color w:val="000000"/>
        </w:rPr>
        <w:t>（様式第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号）</w:t>
      </w:r>
    </w:p>
    <w:p>
      <w:pPr>
        <w:pStyle w:val="0"/>
        <w:jc w:val="center"/>
        <w:rPr>
          <w:rFonts w:hint="default"/>
          <w:color w:val="000000"/>
          <w:sz w:val="28"/>
        </w:rPr>
      </w:pPr>
      <w:r>
        <w:rPr>
          <w:rFonts w:hint="eastAsia"/>
          <w:color w:val="000000"/>
          <w:kern w:val="0"/>
          <w:sz w:val="28"/>
        </w:rPr>
        <w:t>配置予定管理者一覧</w:t>
      </w:r>
    </w:p>
    <w:p>
      <w:pPr>
        <w:pStyle w:val="0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　　　　　　　　　　　　　　　　　　　　　　　　　　　　　　　　　　　　　　　　　　　　　　　会社名（　　　　　　　　　　　　　　　　　）</w:t>
      </w:r>
    </w:p>
    <w:tbl>
      <w:tblPr>
        <w:tblStyle w:val="11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73"/>
        <w:gridCol w:w="1496"/>
        <w:gridCol w:w="2453"/>
        <w:gridCol w:w="1657"/>
        <w:gridCol w:w="2552"/>
        <w:gridCol w:w="1559"/>
        <w:gridCol w:w="1559"/>
        <w:gridCol w:w="1559"/>
      </w:tblGrid>
      <w:tr>
        <w:trPr>
          <w:trHeight w:val="532" w:hRule="atLeast"/>
        </w:trPr>
        <w:tc>
          <w:tcPr>
            <w:tcW w:w="187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149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所　属</w:t>
            </w:r>
          </w:p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役　職</w:t>
            </w:r>
          </w:p>
        </w:tc>
        <w:tc>
          <w:tcPr>
            <w:tcW w:w="245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担当する業務</w:t>
            </w:r>
          </w:p>
        </w:tc>
        <w:tc>
          <w:tcPr>
            <w:tcW w:w="1657" w:type="dxa"/>
            <w:vMerge w:val="restart"/>
            <w:vAlign w:val="center"/>
          </w:tcPr>
          <w:p>
            <w:pPr>
              <w:pStyle w:val="0"/>
              <w:ind w:right="22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実務経験</w:t>
            </w:r>
          </w:p>
          <w:p>
            <w:pPr>
              <w:pStyle w:val="0"/>
              <w:ind w:right="22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年数</w:t>
            </w:r>
          </w:p>
        </w:tc>
        <w:tc>
          <w:tcPr>
            <w:tcW w:w="7229" w:type="dxa"/>
            <w:gridSpan w:val="4"/>
            <w:shd w:val="clear" w:color="auto" w:fill="FFFFFF"/>
            <w:vAlign w:val="center"/>
          </w:tcPr>
          <w:p>
            <w:pPr>
              <w:pStyle w:val="0"/>
              <w:ind w:right="22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同類業務実績</w:t>
            </w:r>
          </w:p>
        </w:tc>
      </w:tr>
      <w:tr>
        <w:trPr>
          <w:trHeight w:val="595" w:hRule="atLeast"/>
        </w:trPr>
        <w:tc>
          <w:tcPr>
            <w:tcW w:w="1873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496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vMerge w:val="continue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業務名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発注機関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履行期間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職務内容</w:t>
            </w:r>
          </w:p>
        </w:tc>
      </w:tr>
      <w:tr>
        <w:trPr>
          <w:trHeight w:val="454" w:hRule="atLeast"/>
        </w:trPr>
        <w:tc>
          <w:tcPr>
            <w:tcW w:w="14708" w:type="dxa"/>
            <w:gridSpan w:val="8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管理責任者</w:t>
            </w:r>
          </w:p>
        </w:tc>
      </w:tr>
      <w:tr>
        <w:trPr>
          <w:trHeight w:val="1134" w:hRule="atLeast"/>
        </w:trPr>
        <w:tc>
          <w:tcPr>
            <w:tcW w:w="187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496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</w:tr>
      <w:tr>
        <w:trPr>
          <w:trHeight w:val="454" w:hRule="atLeast"/>
        </w:trPr>
        <w:tc>
          <w:tcPr>
            <w:tcW w:w="14708" w:type="dxa"/>
            <w:gridSpan w:val="8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担当者</w:t>
            </w:r>
          </w:p>
        </w:tc>
      </w:tr>
      <w:tr>
        <w:trPr>
          <w:trHeight w:val="1134" w:hRule="atLeast"/>
        </w:trPr>
        <w:tc>
          <w:tcPr>
            <w:tcW w:w="187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（主担当者）</w:t>
            </w:r>
          </w:p>
        </w:tc>
        <w:tc>
          <w:tcPr>
            <w:tcW w:w="1496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・</w:t>
            </w:r>
          </w:p>
        </w:tc>
      </w:tr>
      <w:tr>
        <w:trPr>
          <w:trHeight w:val="1134" w:hRule="atLeast"/>
        </w:trPr>
        <w:tc>
          <w:tcPr>
            <w:tcW w:w="187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496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</w:tr>
      <w:tr>
        <w:trPr>
          <w:trHeight w:val="1134" w:hRule="atLeast"/>
        </w:trPr>
        <w:tc>
          <w:tcPr>
            <w:tcW w:w="187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496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</w:tr>
      <w:tr>
        <w:trPr>
          <w:trHeight w:val="1134" w:hRule="atLeast"/>
        </w:trPr>
        <w:tc>
          <w:tcPr>
            <w:tcW w:w="1873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496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453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657" w:type="dxa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2552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top"/>
          </w:tcPr>
          <w:p>
            <w:pPr>
              <w:pStyle w:val="0"/>
              <w:rPr>
                <w:rFonts w:hint="default"/>
                <w:color w:val="000000"/>
              </w:rPr>
            </w:pPr>
          </w:p>
        </w:tc>
      </w:tr>
    </w:tbl>
    <w:p>
      <w:pPr>
        <w:pStyle w:val="0"/>
        <w:spacing w:line="240" w:lineRule="exact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※業務実績は、管理責任者及び主担当者の令和</w:t>
      </w:r>
      <w:r>
        <w:rPr>
          <w:rFonts w:hint="eastAsia"/>
          <w:color w:val="000000"/>
        </w:rPr>
        <w:t>5</w:t>
      </w:r>
      <w:bookmarkStart w:id="0" w:name="_GoBack"/>
      <w:bookmarkEnd w:id="0"/>
      <w:r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4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日以降の同種業務の実績について、それぞれ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件以上</w:t>
      </w:r>
      <w:r>
        <w:rPr>
          <w:rFonts w:hint="eastAsia"/>
          <w:color w:val="000000"/>
        </w:rPr>
        <w:t>3</w:t>
      </w:r>
      <w:r>
        <w:rPr>
          <w:rFonts w:hint="eastAsia"/>
          <w:color w:val="000000"/>
        </w:rPr>
        <w:t>件以内で記載すること。</w:t>
      </w:r>
    </w:p>
    <w:p>
      <w:pPr>
        <w:pStyle w:val="0"/>
        <w:spacing w:line="240" w:lineRule="exact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※実務経験年数は、提出日現在で記載すること。</w:t>
      </w:r>
    </w:p>
    <w:p>
      <w:pPr>
        <w:pStyle w:val="0"/>
        <w:spacing w:line="240" w:lineRule="exact"/>
        <w:jc w:val="left"/>
        <w:rPr>
          <w:rFonts w:hint="default"/>
        </w:rPr>
      </w:pPr>
      <w:r>
        <w:rPr>
          <w:rFonts w:hint="eastAsia"/>
        </w:rPr>
        <w:t>※職務内容は、業務上の内容や役割を記載すること。</w:t>
      </w:r>
    </w:p>
    <w:sectPr>
      <w:pgSz w:w="16838" w:h="11906" w:orient="landscape"/>
      <w:pgMar w:top="851" w:right="851" w:bottom="851" w:left="851" w:header="851" w:footer="567" w:gutter="0"/>
      <w:cols w:space="720"/>
      <w:textDirection w:val="lrTb"/>
      <w:docGrid w:type="line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Theme="majorHAnsi" w:hAnsiTheme="majorHAnsi" w:eastAsiaTheme="majorEastAsia"/>
      <w:sz w:val="18"/>
    </w:rPr>
  </w:style>
  <w:style w:type="character" w:styleId="19" w:customStyle="1">
    <w:name w:val="吹き出し (文字)"/>
    <w:basedOn w:val="10"/>
    <w:next w:val="19"/>
    <w:link w:val="18"/>
    <w:uiPriority w:val="0"/>
    <w:rPr>
      <w:rFonts w:asciiTheme="majorHAnsi" w:hAnsiTheme="majorHAnsi" w:eastAsiaTheme="majorEastAsia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6</Words>
  <Characters>206</Characters>
  <Application>JUST Note</Application>
  <Lines>100</Lines>
  <Paragraphs>44</Paragraphs>
  <Company>橋本市</Company>
  <CharactersWithSpaces>273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（様式第4号）</dc:title>
  <dc:creator>hashimoto</dc:creator>
  <cp:lastModifiedBy>佐藤 貴仁</cp:lastModifiedBy>
  <cp:lastPrinted>2024-03-22T02:28:00Z</cp:lastPrinted>
  <dcterms:created xsi:type="dcterms:W3CDTF">2022-03-14T07:19:00Z</dcterms:created>
  <dcterms:modified xsi:type="dcterms:W3CDTF">2024-12-05T04:29:29Z</dcterms:modified>
  <cp:revision>9</cp:revision>
</cp:coreProperties>
</file>